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9562" w14:textId="55A1D304" w:rsidR="00C87318" w:rsidRDefault="00C87318" w:rsidP="00C87318">
      <w:pPr>
        <w:widowControl w:val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ALLEGATO </w:t>
      </w:r>
      <w:r>
        <w:rPr>
          <w:rFonts w:eastAsia="Arial"/>
          <w:color w:val="000000"/>
        </w:rPr>
        <w:t>5</w:t>
      </w:r>
    </w:p>
    <w:p w14:paraId="4353696A" w14:textId="77777777" w:rsidR="00186E39" w:rsidRPr="009F5120" w:rsidRDefault="00E41432" w:rsidP="00DD5A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6B0690">
        <w:rPr>
          <w:noProof/>
        </w:rPr>
        <w:drawing>
          <wp:anchor distT="0" distB="0" distL="114300" distR="114300" simplePos="0" relativeHeight="251658240" behindDoc="1" locked="0" layoutInCell="1" allowOverlap="1" wp14:anchorId="6311D4AD" wp14:editId="1E9E49D2">
            <wp:simplePos x="0" y="0"/>
            <wp:positionH relativeFrom="column">
              <wp:posOffset>-2540</wp:posOffset>
            </wp:positionH>
            <wp:positionV relativeFrom="paragraph">
              <wp:posOffset>202565</wp:posOffset>
            </wp:positionV>
            <wp:extent cx="6137910" cy="1599901"/>
            <wp:effectExtent l="0" t="0" r="0" b="0"/>
            <wp:wrapTight wrapText="bothSides">
              <wp:wrapPolygon edited="0">
                <wp:start x="0" y="0"/>
                <wp:lineTo x="0" y="21351"/>
                <wp:lineTo x="21520" y="21351"/>
                <wp:lineTo x="21520" y="0"/>
                <wp:lineTo x="0" y="0"/>
              </wp:wrapPolygon>
            </wp:wrapTight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E40B" w14:textId="77777777" w:rsidR="0002017B" w:rsidRPr="009F5120" w:rsidRDefault="0002017B" w:rsidP="00DD5AB8">
      <w:pPr>
        <w:pStyle w:val="Titolo"/>
        <w:tabs>
          <w:tab w:val="left" w:pos="2700"/>
        </w:tabs>
        <w:spacing w:line="276" w:lineRule="auto"/>
        <w:rPr>
          <w:rFonts w:ascii="Times New Roman" w:hAnsi="Times New Roman" w:cs="Times New Roman"/>
        </w:rPr>
      </w:pPr>
    </w:p>
    <w:p w14:paraId="00DC605A" w14:textId="77777777" w:rsidR="00186E39" w:rsidRPr="009F5120" w:rsidRDefault="0002017B" w:rsidP="00DD5AB8">
      <w:pPr>
        <w:pStyle w:val="Titolo"/>
        <w:tabs>
          <w:tab w:val="left" w:pos="2700"/>
        </w:tabs>
        <w:spacing w:line="276" w:lineRule="auto"/>
        <w:rPr>
          <w:rFonts w:ascii="Times New Roman" w:hAnsi="Times New Roman" w:cs="Times New Roman"/>
        </w:rPr>
      </w:pPr>
      <w:r w:rsidRPr="009F5120">
        <w:rPr>
          <w:rFonts w:ascii="Times New Roman" w:hAnsi="Times New Roman" w:cs="Times New Roman"/>
        </w:rPr>
        <w:t>VERIFICA DELLA PROGETTAZIONE CURRICOLARE</w:t>
      </w:r>
    </w:p>
    <w:p w14:paraId="216914F8" w14:textId="77777777" w:rsidR="00186E39" w:rsidRPr="009F5120" w:rsidRDefault="00186E39" w:rsidP="00DD5AB8">
      <w:pPr>
        <w:pStyle w:val="Normale1"/>
        <w:tabs>
          <w:tab w:val="left" w:pos="2700"/>
        </w:tabs>
        <w:spacing w:line="276" w:lineRule="auto"/>
        <w:jc w:val="center"/>
        <w:rPr>
          <w:rFonts w:eastAsia="Garamond"/>
          <w:b/>
        </w:rPr>
      </w:pPr>
    </w:p>
    <w:p w14:paraId="57563161" w14:textId="77777777" w:rsidR="00186E39" w:rsidRPr="009F5120" w:rsidRDefault="000B3FEB" w:rsidP="00DD5AB8">
      <w:pPr>
        <w:pStyle w:val="Normale1"/>
        <w:tabs>
          <w:tab w:val="left" w:pos="2700"/>
        </w:tabs>
        <w:spacing w:line="276" w:lineRule="auto"/>
        <w:jc w:val="center"/>
        <w:rPr>
          <w:rFonts w:eastAsia="Garamond"/>
          <w:b/>
        </w:rPr>
      </w:pPr>
      <w:r w:rsidRPr="009F5120">
        <w:rPr>
          <w:rFonts w:eastAsia="Garamond"/>
          <w:b/>
        </w:rPr>
        <w:t xml:space="preserve">Scuola Primaria </w:t>
      </w:r>
      <w:r w:rsidR="0002017B" w:rsidRPr="009F5120">
        <w:rPr>
          <w:rFonts w:eastAsia="Garamond"/>
          <w:b/>
        </w:rPr>
        <w:t xml:space="preserve">Classe </w:t>
      </w:r>
      <w:r w:rsidR="00E41432">
        <w:rPr>
          <w:rFonts w:eastAsia="Garamond"/>
          <w:b/>
        </w:rPr>
        <w:t>____</w:t>
      </w:r>
      <w:r w:rsidRPr="009F5120">
        <w:rPr>
          <w:rFonts w:eastAsia="Garamond"/>
          <w:b/>
        </w:rPr>
        <w:t xml:space="preserve"> </w:t>
      </w:r>
      <w:r w:rsidR="0002017B" w:rsidRPr="009F5120">
        <w:rPr>
          <w:rFonts w:eastAsia="Garamond"/>
          <w:b/>
        </w:rPr>
        <w:t>sede</w:t>
      </w:r>
      <w:r w:rsidRPr="009F5120">
        <w:rPr>
          <w:rFonts w:eastAsia="Garamond"/>
          <w:b/>
        </w:rPr>
        <w:t xml:space="preserve"> </w:t>
      </w:r>
      <w:r w:rsidR="00E41432">
        <w:rPr>
          <w:rFonts w:eastAsia="Garamond"/>
          <w:b/>
        </w:rPr>
        <w:t>______</w:t>
      </w:r>
      <w:r w:rsidRPr="009F5120">
        <w:rPr>
          <w:rFonts w:eastAsia="Garamond"/>
          <w:b/>
        </w:rPr>
        <w:t xml:space="preserve"> </w:t>
      </w:r>
      <w:r w:rsidR="0002017B" w:rsidRPr="009F5120">
        <w:rPr>
          <w:rFonts w:eastAsia="Garamond"/>
          <w:b/>
        </w:rPr>
        <w:t>a.s. 20</w:t>
      </w:r>
      <w:r w:rsidR="0056233C">
        <w:rPr>
          <w:rFonts w:eastAsia="Garamond"/>
          <w:b/>
        </w:rPr>
        <w:t>2</w:t>
      </w:r>
      <w:r w:rsidR="00E41432">
        <w:rPr>
          <w:rFonts w:eastAsia="Garamond"/>
          <w:b/>
        </w:rPr>
        <w:t>__</w:t>
      </w:r>
      <w:r w:rsidR="0002017B" w:rsidRPr="009F5120">
        <w:rPr>
          <w:rFonts w:eastAsia="Garamond"/>
          <w:b/>
        </w:rPr>
        <w:t>/20</w:t>
      </w:r>
      <w:r w:rsidRPr="009F5120">
        <w:rPr>
          <w:rFonts w:eastAsia="Garamond"/>
          <w:b/>
        </w:rPr>
        <w:t>2</w:t>
      </w:r>
      <w:r w:rsidR="00E41432">
        <w:rPr>
          <w:rFonts w:eastAsia="Garamond"/>
          <w:b/>
        </w:rPr>
        <w:t>___</w:t>
      </w:r>
    </w:p>
    <w:p w14:paraId="20B13FED" w14:textId="77777777" w:rsidR="00186E39" w:rsidRPr="009F5120" w:rsidRDefault="00186E39" w:rsidP="00DD5AB8">
      <w:pPr>
        <w:pStyle w:val="Normale1"/>
        <w:tabs>
          <w:tab w:val="left" w:pos="2700"/>
        </w:tabs>
        <w:spacing w:line="276" w:lineRule="auto"/>
        <w:jc w:val="both"/>
        <w:rPr>
          <w:rFonts w:eastAsia="Garamond"/>
        </w:rPr>
      </w:pPr>
    </w:p>
    <w:p w14:paraId="4AEE359F" w14:textId="77777777" w:rsidR="00186E39" w:rsidRPr="006A5FE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76" w:lineRule="auto"/>
        <w:jc w:val="both"/>
        <w:rPr>
          <w:rFonts w:eastAsia="Garamond"/>
          <w:color w:val="000000"/>
        </w:rPr>
      </w:pPr>
      <w:r w:rsidRPr="009F5120">
        <w:rPr>
          <w:rFonts w:eastAsia="Garamond"/>
          <w:b/>
          <w:color w:val="000000"/>
        </w:rPr>
        <w:t>Analisi della situazione in uscita della classe</w:t>
      </w:r>
    </w:p>
    <w:p w14:paraId="2F8BFC64" w14:textId="77777777" w:rsidR="005D52D4" w:rsidRPr="009F5120" w:rsidRDefault="005D52D4" w:rsidP="00F605B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76" w:lineRule="auto"/>
        <w:jc w:val="both"/>
        <w:rPr>
          <w:rFonts w:eastAsia="Garamond"/>
          <w:color w:val="000000"/>
        </w:rPr>
      </w:pPr>
    </w:p>
    <w:p w14:paraId="285E43D3" w14:textId="77777777" w:rsidR="00186E39" w:rsidRPr="009F5120" w:rsidRDefault="00186E39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Garamond"/>
          <w:b/>
          <w:color w:val="000000"/>
        </w:rPr>
      </w:pPr>
    </w:p>
    <w:p w14:paraId="435CB1AC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Valutazione della classe in uscita</w:t>
      </w:r>
    </w:p>
    <w:p w14:paraId="5618D9EA" w14:textId="77777777" w:rsidR="00186E39" w:rsidRPr="009F5120" w:rsidRDefault="00186E39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Garamond"/>
          <w:b/>
          <w:color w:val="000000"/>
        </w:rPr>
      </w:pPr>
    </w:p>
    <w:p w14:paraId="126CDC53" w14:textId="77777777" w:rsidR="0087293B" w:rsidRPr="009F5120" w:rsidRDefault="00CD446C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color w:val="000000"/>
        </w:rPr>
      </w:pPr>
      <w:r w:rsidRPr="009F5120">
        <w:rPr>
          <w:rFonts w:eastAsia="Garamond"/>
          <w:color w:val="000000"/>
        </w:rPr>
        <w:t>I</w:t>
      </w:r>
      <w:r w:rsidR="00C67C97" w:rsidRPr="009F5120">
        <w:rPr>
          <w:rFonts w:eastAsia="Garamond"/>
          <w:color w:val="000000"/>
        </w:rPr>
        <w:t>l livello della classe risulta il seguente</w:t>
      </w:r>
      <w:r w:rsidR="00CA1A62">
        <w:rPr>
          <w:rFonts w:eastAsia="Garamond"/>
          <w:color w:val="000000"/>
        </w:rPr>
        <w:t>:</w:t>
      </w:r>
    </w:p>
    <w:p w14:paraId="754D085B" w14:textId="77777777" w:rsidR="00CD446C" w:rsidRPr="009F5120" w:rsidRDefault="00CD446C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Garamond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634"/>
        <w:gridCol w:w="2057"/>
        <w:gridCol w:w="2101"/>
        <w:gridCol w:w="2099"/>
      </w:tblGrid>
      <w:tr w:rsidR="001C140D" w:rsidRPr="009F5120" w14:paraId="0B757E5D" w14:textId="77777777" w:rsidTr="001C140D">
        <w:trPr>
          <w:jc w:val="center"/>
        </w:trPr>
        <w:tc>
          <w:tcPr>
            <w:tcW w:w="1007" w:type="pct"/>
            <w:shd w:val="clear" w:color="auto" w:fill="auto"/>
          </w:tcPr>
          <w:p w14:paraId="274691B5" w14:textId="77777777" w:rsidR="001C140D" w:rsidRPr="009F5120" w:rsidRDefault="001C140D" w:rsidP="00DD5AB8">
            <w:pPr>
              <w:pStyle w:val="Testodelblocco"/>
              <w:spacing w:line="276" w:lineRule="auto"/>
              <w:ind w:left="0" w:right="282"/>
              <w:jc w:val="center"/>
            </w:pPr>
            <w:r w:rsidRPr="009F5120">
              <w:t xml:space="preserve">Livello/fascia  </w:t>
            </w:r>
          </w:p>
        </w:tc>
        <w:tc>
          <w:tcPr>
            <w:tcW w:w="827" w:type="pct"/>
            <w:shd w:val="clear" w:color="auto" w:fill="auto"/>
          </w:tcPr>
          <w:p w14:paraId="59508FF7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  <w:r w:rsidRPr="009F5120">
              <w:t>A Avanzato</w:t>
            </w:r>
          </w:p>
        </w:tc>
        <w:tc>
          <w:tcPr>
            <w:tcW w:w="1041" w:type="pct"/>
            <w:shd w:val="clear" w:color="auto" w:fill="auto"/>
          </w:tcPr>
          <w:p w14:paraId="02AFCDF3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  <w:r w:rsidRPr="009F5120">
              <w:t>B Intermedio</w:t>
            </w:r>
          </w:p>
        </w:tc>
        <w:tc>
          <w:tcPr>
            <w:tcW w:w="1063" w:type="pct"/>
          </w:tcPr>
          <w:p w14:paraId="2D7CA73D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  <w:r w:rsidRPr="009F5120">
              <w:t>C Base</w:t>
            </w:r>
          </w:p>
        </w:tc>
        <w:tc>
          <w:tcPr>
            <w:tcW w:w="1062" w:type="pct"/>
            <w:shd w:val="clear" w:color="auto" w:fill="auto"/>
          </w:tcPr>
          <w:p w14:paraId="22289F57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  <w:r w:rsidRPr="009F5120">
              <w:t>D INIZIALE</w:t>
            </w:r>
          </w:p>
        </w:tc>
      </w:tr>
      <w:tr w:rsidR="001C140D" w:rsidRPr="009F5120" w14:paraId="7A6956BE" w14:textId="77777777" w:rsidTr="001C140D">
        <w:trPr>
          <w:jc w:val="center"/>
        </w:trPr>
        <w:tc>
          <w:tcPr>
            <w:tcW w:w="1007" w:type="pct"/>
            <w:shd w:val="clear" w:color="auto" w:fill="auto"/>
          </w:tcPr>
          <w:p w14:paraId="357D5A47" w14:textId="77777777" w:rsidR="001C140D" w:rsidRPr="009F5120" w:rsidRDefault="001C140D" w:rsidP="00DD5AB8">
            <w:pPr>
              <w:pStyle w:val="Testodelblocco"/>
              <w:spacing w:line="276" w:lineRule="auto"/>
              <w:ind w:left="0" w:right="282"/>
              <w:jc w:val="center"/>
            </w:pPr>
            <w:r w:rsidRPr="009F5120">
              <w:t>percentuale</w:t>
            </w:r>
          </w:p>
        </w:tc>
        <w:tc>
          <w:tcPr>
            <w:tcW w:w="827" w:type="pct"/>
            <w:shd w:val="clear" w:color="auto" w:fill="auto"/>
          </w:tcPr>
          <w:p w14:paraId="24FD1AE1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41" w:type="pct"/>
            <w:shd w:val="clear" w:color="auto" w:fill="auto"/>
          </w:tcPr>
          <w:p w14:paraId="1CFCEF59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63" w:type="pct"/>
          </w:tcPr>
          <w:p w14:paraId="2E76F95B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62" w:type="pct"/>
            <w:shd w:val="clear" w:color="auto" w:fill="auto"/>
          </w:tcPr>
          <w:p w14:paraId="2548F19A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</w:tr>
      <w:tr w:rsidR="001C140D" w:rsidRPr="009F5120" w14:paraId="0EF422F4" w14:textId="77777777" w:rsidTr="001C140D">
        <w:trPr>
          <w:jc w:val="center"/>
        </w:trPr>
        <w:tc>
          <w:tcPr>
            <w:tcW w:w="1007" w:type="pct"/>
            <w:shd w:val="clear" w:color="auto" w:fill="auto"/>
          </w:tcPr>
          <w:p w14:paraId="3631A0E6" w14:textId="77777777" w:rsidR="001C140D" w:rsidRPr="009F5120" w:rsidRDefault="001C140D" w:rsidP="00DD5AB8">
            <w:pPr>
              <w:pStyle w:val="Testodelblocco"/>
              <w:spacing w:line="276" w:lineRule="auto"/>
              <w:ind w:left="0" w:right="282"/>
              <w:jc w:val="center"/>
            </w:pPr>
            <w:r w:rsidRPr="009F5120">
              <w:t>Numero alunni</w:t>
            </w:r>
          </w:p>
        </w:tc>
        <w:tc>
          <w:tcPr>
            <w:tcW w:w="827" w:type="pct"/>
            <w:shd w:val="clear" w:color="auto" w:fill="auto"/>
          </w:tcPr>
          <w:p w14:paraId="28F6645C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41" w:type="pct"/>
            <w:shd w:val="clear" w:color="auto" w:fill="auto"/>
          </w:tcPr>
          <w:p w14:paraId="0F74D7DF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63" w:type="pct"/>
          </w:tcPr>
          <w:p w14:paraId="108A2D34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62" w:type="pct"/>
            <w:shd w:val="clear" w:color="auto" w:fill="auto"/>
          </w:tcPr>
          <w:p w14:paraId="1FF4D74B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</w:tr>
      <w:tr w:rsidR="001C140D" w:rsidRPr="009F5120" w14:paraId="796C2D31" w14:textId="77777777" w:rsidTr="001C140D">
        <w:trPr>
          <w:jc w:val="center"/>
        </w:trPr>
        <w:tc>
          <w:tcPr>
            <w:tcW w:w="1007" w:type="pct"/>
            <w:shd w:val="clear" w:color="auto" w:fill="auto"/>
          </w:tcPr>
          <w:p w14:paraId="46EDA1CA" w14:textId="77777777" w:rsidR="001C140D" w:rsidRPr="009F5120" w:rsidRDefault="001C140D" w:rsidP="00DD5AB8">
            <w:pPr>
              <w:pStyle w:val="Testodelblocco"/>
              <w:spacing w:line="276" w:lineRule="auto"/>
              <w:ind w:left="0" w:right="282"/>
              <w:jc w:val="center"/>
            </w:pPr>
            <w:r w:rsidRPr="009F5120">
              <w:t>Nomi degli alunni</w:t>
            </w:r>
          </w:p>
        </w:tc>
        <w:tc>
          <w:tcPr>
            <w:tcW w:w="827" w:type="pct"/>
            <w:shd w:val="clear" w:color="auto" w:fill="auto"/>
          </w:tcPr>
          <w:p w14:paraId="2564903C" w14:textId="77777777" w:rsidR="001C140D" w:rsidRPr="009F5120" w:rsidRDefault="001C140D" w:rsidP="00DD5AB8">
            <w:pPr>
              <w:spacing w:line="276" w:lineRule="auto"/>
              <w:ind w:right="-1"/>
              <w:jc w:val="both"/>
            </w:pPr>
          </w:p>
        </w:tc>
        <w:tc>
          <w:tcPr>
            <w:tcW w:w="1041" w:type="pct"/>
            <w:shd w:val="clear" w:color="auto" w:fill="auto"/>
          </w:tcPr>
          <w:p w14:paraId="1DFE1D13" w14:textId="77777777" w:rsidR="001C140D" w:rsidRPr="009F5120" w:rsidRDefault="001C140D" w:rsidP="00DD5AB8">
            <w:pPr>
              <w:pStyle w:val="TableParagraph"/>
              <w:tabs>
                <w:tab w:val="left" w:pos="606"/>
              </w:tabs>
              <w:spacing w:line="276" w:lineRule="auto"/>
              <w:ind w:left="11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1063" w:type="pct"/>
          </w:tcPr>
          <w:p w14:paraId="38AE1C1F" w14:textId="77777777" w:rsidR="001C140D" w:rsidRPr="009F5120" w:rsidRDefault="001C140D" w:rsidP="00DD5AB8">
            <w:pPr>
              <w:pStyle w:val="TableParagraph"/>
              <w:tabs>
                <w:tab w:val="left" w:pos="606"/>
              </w:tabs>
              <w:spacing w:line="276" w:lineRule="auto"/>
              <w:ind w:left="11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</w:tcPr>
          <w:p w14:paraId="0A79B046" w14:textId="77777777" w:rsidR="001C140D" w:rsidRPr="009F5120" w:rsidRDefault="001C140D" w:rsidP="00DD5AB8">
            <w:pPr>
              <w:pStyle w:val="TableParagraph"/>
              <w:tabs>
                <w:tab w:val="left" w:pos="606"/>
              </w:tabs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</w:tbl>
    <w:p w14:paraId="460EA0BE" w14:textId="77777777" w:rsidR="0087293B" w:rsidRDefault="0087293B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Garamond"/>
          <w:color w:val="000000"/>
        </w:rPr>
      </w:pPr>
    </w:p>
    <w:p w14:paraId="3A398140" w14:textId="77777777" w:rsidR="000C7EE4" w:rsidRPr="009F5120" w:rsidRDefault="000C7EE4" w:rsidP="00DD5AB8">
      <w:pPr>
        <w:pStyle w:val="Normale1"/>
        <w:spacing w:line="276" w:lineRule="auto"/>
        <w:jc w:val="both"/>
        <w:rPr>
          <w:rFonts w:eastAsia="Garamond"/>
          <w:b/>
        </w:rPr>
      </w:pPr>
    </w:p>
    <w:p w14:paraId="4B204120" w14:textId="77777777" w:rsidR="001C140D" w:rsidRPr="00776A1D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</w:rPr>
      </w:pPr>
      <w:r w:rsidRPr="00776A1D">
        <w:rPr>
          <w:rFonts w:eastAsia="Garamond"/>
          <w:b/>
          <w:color w:val="000000"/>
        </w:rPr>
        <w:t xml:space="preserve">Didattica per competenze </w:t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23"/>
        <w:gridCol w:w="1842"/>
        <w:gridCol w:w="3998"/>
      </w:tblGrid>
      <w:tr w:rsidR="00186E39" w:rsidRPr="009F5120" w14:paraId="7C9AB277" w14:textId="77777777" w:rsidTr="00EC1CD4">
        <w:tc>
          <w:tcPr>
            <w:tcW w:w="1413" w:type="dxa"/>
          </w:tcPr>
          <w:p w14:paraId="2F6F5067" w14:textId="77777777" w:rsidR="00186E39" w:rsidRPr="009F5120" w:rsidRDefault="0002017B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9F5120">
              <w:rPr>
                <w:rFonts w:eastAsia="Garamond"/>
                <w:b/>
                <w:sz w:val="24"/>
                <w:szCs w:val="24"/>
              </w:rPr>
              <w:t xml:space="preserve">UdA progettate </w:t>
            </w:r>
          </w:p>
        </w:tc>
        <w:tc>
          <w:tcPr>
            <w:tcW w:w="2523" w:type="dxa"/>
          </w:tcPr>
          <w:p w14:paraId="5C6C48D9" w14:textId="77777777" w:rsidR="00186E39" w:rsidRPr="009F5120" w:rsidRDefault="0002017B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9F5120">
              <w:rPr>
                <w:rFonts w:eastAsia="Garamond"/>
                <w:b/>
                <w:sz w:val="24"/>
                <w:szCs w:val="24"/>
              </w:rPr>
              <w:t>TITOLO</w:t>
            </w:r>
          </w:p>
        </w:tc>
        <w:tc>
          <w:tcPr>
            <w:tcW w:w="1842" w:type="dxa"/>
          </w:tcPr>
          <w:p w14:paraId="413386F9" w14:textId="77777777" w:rsidR="00186E39" w:rsidRPr="009F5120" w:rsidRDefault="0002017B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9F5120">
              <w:rPr>
                <w:rFonts w:eastAsia="Garamond"/>
                <w:b/>
                <w:sz w:val="24"/>
                <w:szCs w:val="24"/>
              </w:rPr>
              <w:t>DISCIPLINE COINVOLTE</w:t>
            </w:r>
          </w:p>
        </w:tc>
        <w:tc>
          <w:tcPr>
            <w:tcW w:w="3998" w:type="dxa"/>
          </w:tcPr>
          <w:p w14:paraId="70CDC5A3" w14:textId="77777777" w:rsidR="00186E39" w:rsidRPr="009F5120" w:rsidRDefault="00776A1D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9F5120">
              <w:rPr>
                <w:rFonts w:eastAsia="Garamond"/>
                <w:b/>
                <w:sz w:val="24"/>
                <w:szCs w:val="24"/>
              </w:rPr>
              <w:t>COMPITO REALE/AUTENTICO</w:t>
            </w:r>
          </w:p>
          <w:p w14:paraId="2123ED7C" w14:textId="77777777" w:rsidR="00186E39" w:rsidRDefault="00776A1D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9F5120">
              <w:rPr>
                <w:rFonts w:eastAsia="Garamond"/>
                <w:b/>
                <w:sz w:val="24"/>
                <w:szCs w:val="24"/>
              </w:rPr>
              <w:t>PRODOTTO REALIZZATO</w:t>
            </w:r>
          </w:p>
          <w:p w14:paraId="7A5A7DD8" w14:textId="77777777" w:rsidR="00776A1D" w:rsidRPr="009F5120" w:rsidRDefault="00776A1D" w:rsidP="00DD5AB8">
            <w:pPr>
              <w:pStyle w:val="Normale1"/>
              <w:spacing w:line="276" w:lineRule="auto"/>
              <w:jc w:val="center"/>
              <w:rPr>
                <w:rFonts w:eastAsia="Garamond"/>
                <w:b/>
                <w:sz w:val="24"/>
                <w:szCs w:val="24"/>
              </w:rPr>
            </w:pPr>
            <w:r>
              <w:rPr>
                <w:rFonts w:eastAsia="Garamond"/>
                <w:b/>
                <w:sz w:val="24"/>
                <w:szCs w:val="24"/>
              </w:rPr>
              <w:t>Breve racconto dell’esperienza</w:t>
            </w:r>
          </w:p>
        </w:tc>
      </w:tr>
      <w:tr w:rsidR="001C140D" w:rsidRPr="009F5120" w14:paraId="407178EB" w14:textId="77777777" w:rsidTr="00EC1CD4">
        <w:tc>
          <w:tcPr>
            <w:tcW w:w="1413" w:type="dxa"/>
          </w:tcPr>
          <w:p w14:paraId="55BD67C1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  <w:r w:rsidRPr="009F5120">
              <w:rPr>
                <w:sz w:val="24"/>
                <w:szCs w:val="24"/>
              </w:rPr>
              <w:t>UA1</w:t>
            </w:r>
          </w:p>
        </w:tc>
        <w:tc>
          <w:tcPr>
            <w:tcW w:w="2523" w:type="dxa"/>
          </w:tcPr>
          <w:p w14:paraId="5E423FF0" w14:textId="77777777" w:rsidR="001C140D" w:rsidRPr="009F5120" w:rsidRDefault="001C140D" w:rsidP="00DD5A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9BB873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998" w:type="dxa"/>
          </w:tcPr>
          <w:p w14:paraId="26FFDA96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1C140D" w:rsidRPr="009F5120" w14:paraId="2860F572" w14:textId="77777777" w:rsidTr="00EC1CD4">
        <w:tc>
          <w:tcPr>
            <w:tcW w:w="1413" w:type="dxa"/>
          </w:tcPr>
          <w:p w14:paraId="5C38B3B3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  <w:r w:rsidRPr="009F5120">
              <w:rPr>
                <w:sz w:val="24"/>
                <w:szCs w:val="24"/>
              </w:rPr>
              <w:t>UA2</w:t>
            </w:r>
          </w:p>
        </w:tc>
        <w:tc>
          <w:tcPr>
            <w:tcW w:w="2523" w:type="dxa"/>
          </w:tcPr>
          <w:p w14:paraId="0652BC30" w14:textId="77777777" w:rsidR="001C140D" w:rsidRPr="009F5120" w:rsidRDefault="001C140D" w:rsidP="00DD5A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A2EF7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998" w:type="dxa"/>
          </w:tcPr>
          <w:p w14:paraId="34B8960B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1C140D" w:rsidRPr="009F5120" w14:paraId="2A46D69A" w14:textId="77777777" w:rsidTr="00EC1CD4">
        <w:tc>
          <w:tcPr>
            <w:tcW w:w="1413" w:type="dxa"/>
          </w:tcPr>
          <w:p w14:paraId="2AB4DAE6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  <w:r w:rsidRPr="009F5120">
              <w:rPr>
                <w:sz w:val="24"/>
                <w:szCs w:val="24"/>
              </w:rPr>
              <w:t>UA3</w:t>
            </w:r>
          </w:p>
        </w:tc>
        <w:tc>
          <w:tcPr>
            <w:tcW w:w="2523" w:type="dxa"/>
          </w:tcPr>
          <w:p w14:paraId="773E8424" w14:textId="77777777" w:rsidR="001C140D" w:rsidRPr="009F5120" w:rsidRDefault="001C140D" w:rsidP="00DD5A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604A12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998" w:type="dxa"/>
          </w:tcPr>
          <w:p w14:paraId="6D066B14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1C140D" w:rsidRPr="009F5120" w14:paraId="71C7FB4F" w14:textId="77777777" w:rsidTr="00EC1CD4">
        <w:tc>
          <w:tcPr>
            <w:tcW w:w="1413" w:type="dxa"/>
          </w:tcPr>
          <w:p w14:paraId="7AA3A0FE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  <w:r w:rsidRPr="009F5120">
              <w:rPr>
                <w:sz w:val="24"/>
                <w:szCs w:val="24"/>
              </w:rPr>
              <w:t>UA4</w:t>
            </w:r>
          </w:p>
        </w:tc>
        <w:tc>
          <w:tcPr>
            <w:tcW w:w="2523" w:type="dxa"/>
          </w:tcPr>
          <w:p w14:paraId="72642250" w14:textId="77777777" w:rsidR="001C140D" w:rsidRPr="009F5120" w:rsidRDefault="001C140D" w:rsidP="00DD5A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854297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  <w:tc>
          <w:tcPr>
            <w:tcW w:w="3998" w:type="dxa"/>
          </w:tcPr>
          <w:p w14:paraId="41584125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1C140D" w:rsidRPr="009F5120" w14:paraId="2048F391" w14:textId="77777777" w:rsidTr="00EC1CD4">
        <w:tc>
          <w:tcPr>
            <w:tcW w:w="1413" w:type="dxa"/>
          </w:tcPr>
          <w:p w14:paraId="200101DC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  <w:r w:rsidRPr="009F5120">
              <w:rPr>
                <w:sz w:val="24"/>
                <w:szCs w:val="24"/>
              </w:rPr>
              <w:t>UA5…</w:t>
            </w:r>
          </w:p>
        </w:tc>
        <w:tc>
          <w:tcPr>
            <w:tcW w:w="2523" w:type="dxa"/>
          </w:tcPr>
          <w:p w14:paraId="61B107A6" w14:textId="77777777" w:rsidR="001C140D" w:rsidRPr="009F5120" w:rsidRDefault="001C140D" w:rsidP="00DD5A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F7F4405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14:paraId="3061500E" w14:textId="77777777" w:rsidR="001C140D" w:rsidRPr="009F5120" w:rsidRDefault="001C140D" w:rsidP="00DD5AB8">
            <w:pPr>
              <w:pStyle w:val="Normale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9B4CA48" w14:textId="77777777" w:rsidR="0087293B" w:rsidRPr="009F5120" w:rsidRDefault="0087293B" w:rsidP="00DD5AB8">
      <w:pPr>
        <w:pStyle w:val="Normale1"/>
        <w:spacing w:line="276" w:lineRule="auto"/>
        <w:ind w:left="360"/>
        <w:jc w:val="both"/>
      </w:pPr>
    </w:p>
    <w:p w14:paraId="17C1065F" w14:textId="77777777" w:rsidR="00186E39" w:rsidRDefault="0002017B" w:rsidP="00DD5AB8">
      <w:pPr>
        <w:pStyle w:val="Normale1"/>
        <w:numPr>
          <w:ilvl w:val="0"/>
          <w:numId w:val="6"/>
        </w:numPr>
        <w:spacing w:line="276" w:lineRule="auto"/>
        <w:jc w:val="both"/>
        <w:rPr>
          <w:rFonts w:eastAsia="Garamond"/>
          <w:b/>
        </w:rPr>
      </w:pPr>
      <w:r w:rsidRPr="009F5120">
        <w:rPr>
          <w:rFonts w:eastAsia="Garamond"/>
          <w:b/>
        </w:rPr>
        <w:t>Obiettivi Specifici di Apprendimento (OSA)</w:t>
      </w:r>
    </w:p>
    <w:p w14:paraId="631E38A9" w14:textId="77777777" w:rsidR="00E743C2" w:rsidRPr="009F5120" w:rsidRDefault="00E743C2" w:rsidP="00E743C2">
      <w:pPr>
        <w:pStyle w:val="Normale1"/>
        <w:spacing w:line="276" w:lineRule="auto"/>
        <w:ind w:left="720"/>
        <w:jc w:val="both"/>
        <w:rPr>
          <w:rFonts w:eastAsia="Garamond"/>
          <w:b/>
        </w:rPr>
      </w:pPr>
    </w:p>
    <w:p w14:paraId="1970968B" w14:textId="77777777" w:rsidR="0085416D" w:rsidRPr="00890074" w:rsidRDefault="0002017B" w:rsidP="00DD5AB8">
      <w:pPr>
        <w:pStyle w:val="Normale1"/>
        <w:numPr>
          <w:ilvl w:val="0"/>
          <w:numId w:val="6"/>
        </w:numPr>
        <w:spacing w:line="276" w:lineRule="auto"/>
        <w:jc w:val="both"/>
        <w:rPr>
          <w:rFonts w:eastAsia="Garamond"/>
          <w:b/>
        </w:rPr>
      </w:pPr>
      <w:r w:rsidRPr="009F5120">
        <w:rPr>
          <w:rFonts w:eastAsia="Garamond"/>
          <w:b/>
        </w:rPr>
        <w:t>Contenuti disciplinari</w:t>
      </w:r>
    </w:p>
    <w:p w14:paraId="0F4C2299" w14:textId="77777777" w:rsidR="00186E39" w:rsidRPr="009F5120" w:rsidRDefault="00186E39" w:rsidP="00DD5A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Garamond"/>
          <w:color w:val="000000"/>
          <w:u w:val="single"/>
        </w:rPr>
      </w:pPr>
    </w:p>
    <w:p w14:paraId="76D801B9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Personalizzazione degli apprendimenti</w:t>
      </w:r>
    </w:p>
    <w:p w14:paraId="57C7149C" w14:textId="77777777" w:rsidR="00186E39" w:rsidRPr="009F5120" w:rsidRDefault="00186E39" w:rsidP="00DD5AB8">
      <w:pPr>
        <w:pStyle w:val="Normale1"/>
        <w:spacing w:line="276" w:lineRule="auto"/>
        <w:jc w:val="both"/>
        <w:rPr>
          <w:rFonts w:eastAsia="Garamond"/>
          <w:b/>
        </w:rPr>
      </w:pPr>
    </w:p>
    <w:p w14:paraId="0B6E8F00" w14:textId="77777777" w:rsidR="00186E39" w:rsidRPr="00E743C2" w:rsidRDefault="0002017B" w:rsidP="00E743C2">
      <w:pPr>
        <w:pStyle w:val="Normale1"/>
        <w:numPr>
          <w:ilvl w:val="0"/>
          <w:numId w:val="19"/>
        </w:numPr>
        <w:spacing w:line="276" w:lineRule="auto"/>
        <w:ind w:left="1701"/>
        <w:jc w:val="both"/>
        <w:rPr>
          <w:rFonts w:eastAsia="Garamond"/>
        </w:rPr>
      </w:pPr>
      <w:r w:rsidRPr="00E743C2">
        <w:rPr>
          <w:rFonts w:eastAsia="Garamond"/>
        </w:rPr>
        <w:t>Interventi di contrazione</w:t>
      </w:r>
    </w:p>
    <w:p w14:paraId="2B709CD0" w14:textId="77777777" w:rsidR="00186E39" w:rsidRPr="00E743C2" w:rsidRDefault="0002017B" w:rsidP="00E743C2">
      <w:pPr>
        <w:pStyle w:val="Normale1"/>
        <w:numPr>
          <w:ilvl w:val="0"/>
          <w:numId w:val="19"/>
        </w:numPr>
        <w:spacing w:line="276" w:lineRule="auto"/>
        <w:ind w:left="1701"/>
        <w:jc w:val="both"/>
        <w:rPr>
          <w:rFonts w:eastAsia="Garamond"/>
        </w:rPr>
      </w:pPr>
      <w:r w:rsidRPr="00E743C2">
        <w:rPr>
          <w:rFonts w:eastAsia="Garamond"/>
        </w:rPr>
        <w:lastRenderedPageBreak/>
        <w:t>Interventi di consolidamento ed espansione</w:t>
      </w:r>
    </w:p>
    <w:p w14:paraId="1A3C98AE" w14:textId="77777777" w:rsidR="00F529DA" w:rsidRPr="009F5120" w:rsidRDefault="00F529DA" w:rsidP="00DD5AB8">
      <w:pPr>
        <w:pStyle w:val="Normale1"/>
        <w:spacing w:line="276" w:lineRule="auto"/>
        <w:jc w:val="both"/>
        <w:rPr>
          <w:rFonts w:eastAsia="Garamond"/>
          <w:b/>
          <w:color w:val="000000"/>
        </w:rPr>
      </w:pPr>
    </w:p>
    <w:p w14:paraId="21B9F8C5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Metodologia, Mezzi e strumenti</w:t>
      </w:r>
    </w:p>
    <w:p w14:paraId="768961D3" w14:textId="77777777" w:rsidR="00186E39" w:rsidRPr="009F5120" w:rsidRDefault="00186E39" w:rsidP="00DD5AB8">
      <w:pPr>
        <w:pStyle w:val="Normale1"/>
        <w:spacing w:line="276" w:lineRule="auto"/>
        <w:jc w:val="both"/>
        <w:rPr>
          <w:rFonts w:eastAsia="Garamond"/>
          <w:b/>
        </w:rPr>
      </w:pPr>
    </w:p>
    <w:p w14:paraId="0F7AC7B4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Spazi e laboratori</w:t>
      </w:r>
    </w:p>
    <w:p w14:paraId="744BF52B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Verifica e valutazione</w:t>
      </w:r>
    </w:p>
    <w:p w14:paraId="210955FA" w14:textId="77777777" w:rsidR="00DD5AB8" w:rsidRPr="009F5120" w:rsidRDefault="00DD5AB8" w:rsidP="00DD5AB8">
      <w:pPr>
        <w:pStyle w:val="Normale1"/>
        <w:spacing w:line="276" w:lineRule="auto"/>
        <w:jc w:val="both"/>
        <w:rPr>
          <w:rFonts w:eastAsia="Garamond"/>
          <w:b/>
        </w:rPr>
      </w:pPr>
    </w:p>
    <w:p w14:paraId="7E342C43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Ampliamento dell’offerta formativa</w:t>
      </w:r>
    </w:p>
    <w:p w14:paraId="3292FB61" w14:textId="77777777" w:rsidR="005044AE" w:rsidRPr="00E743C2" w:rsidRDefault="0002017B" w:rsidP="00DD5AB8">
      <w:pPr>
        <w:pStyle w:val="Normale1"/>
        <w:spacing w:line="276" w:lineRule="auto"/>
        <w:jc w:val="both"/>
        <w:rPr>
          <w:rFonts w:eastAsia="Garamond"/>
          <w:i/>
          <w:sz w:val="22"/>
        </w:rPr>
      </w:pPr>
      <w:r w:rsidRPr="00E743C2">
        <w:rPr>
          <w:rFonts w:eastAsia="Garamond"/>
          <w:i/>
          <w:sz w:val="22"/>
        </w:rPr>
        <w:t xml:space="preserve">Progetti </w:t>
      </w:r>
      <w:r w:rsidR="00CA1A62" w:rsidRPr="00E743C2">
        <w:rPr>
          <w:rFonts w:eastAsia="Garamond"/>
          <w:i/>
          <w:sz w:val="22"/>
        </w:rPr>
        <w:t xml:space="preserve">e manifestazioni alle </w:t>
      </w:r>
      <w:r w:rsidRPr="00E743C2">
        <w:rPr>
          <w:rFonts w:eastAsia="Garamond"/>
          <w:i/>
          <w:sz w:val="22"/>
        </w:rPr>
        <w:t xml:space="preserve">quali la classe ha aderito </w:t>
      </w:r>
    </w:p>
    <w:p w14:paraId="4BC28796" w14:textId="77777777" w:rsidR="00832734" w:rsidRDefault="00832734" w:rsidP="00DD5AB8">
      <w:pPr>
        <w:pStyle w:val="Normale1"/>
        <w:spacing w:line="276" w:lineRule="auto"/>
        <w:jc w:val="both"/>
        <w:rPr>
          <w:rFonts w:eastAsia="Garamond"/>
          <w:b/>
          <w:color w:val="000000"/>
        </w:rPr>
      </w:pPr>
    </w:p>
    <w:p w14:paraId="00D86D0C" w14:textId="77777777" w:rsidR="00186E39" w:rsidRPr="009F5120" w:rsidRDefault="0002017B" w:rsidP="00DD5AB8">
      <w:pPr>
        <w:pStyle w:val="Normale1"/>
        <w:numPr>
          <w:ilvl w:val="0"/>
          <w:numId w:val="6"/>
        </w:numP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Rapporti con le famiglie</w:t>
      </w:r>
    </w:p>
    <w:p w14:paraId="09DC19E3" w14:textId="77777777" w:rsidR="00186E39" w:rsidRPr="009F5120" w:rsidRDefault="00186E39" w:rsidP="00DD5AB8">
      <w:pPr>
        <w:pStyle w:val="Normale1"/>
        <w:spacing w:line="276" w:lineRule="auto"/>
        <w:jc w:val="both"/>
        <w:rPr>
          <w:rFonts w:eastAsia="Garamond"/>
          <w:b/>
        </w:rPr>
      </w:pPr>
    </w:p>
    <w:p w14:paraId="5BD9D99A" w14:textId="77777777" w:rsidR="00186E39" w:rsidRPr="009F5120" w:rsidRDefault="0002017B" w:rsidP="00DD5AB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aramond"/>
          <w:b/>
          <w:color w:val="000000"/>
        </w:rPr>
      </w:pPr>
      <w:r w:rsidRPr="009F5120">
        <w:rPr>
          <w:rFonts w:eastAsia="Garamond"/>
          <w:b/>
          <w:color w:val="000000"/>
        </w:rPr>
        <w:t>Sicurezza</w:t>
      </w:r>
    </w:p>
    <w:p w14:paraId="4F7DE0DE" w14:textId="77777777" w:rsidR="003309A5" w:rsidRDefault="003309A5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</w:p>
    <w:p w14:paraId="2B2886CE" w14:textId="77777777" w:rsidR="009F5120" w:rsidRDefault="00EE62D9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  <w:r w:rsidRPr="009F5120">
        <w:rPr>
          <w:rFonts w:eastAsia="Garamond"/>
          <w:color w:val="000000"/>
        </w:rPr>
        <w:t xml:space="preserve">Stigliano </w:t>
      </w:r>
    </w:p>
    <w:p w14:paraId="4CC864BA" w14:textId="77777777" w:rsidR="009F5120" w:rsidRDefault="009F5120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</w:p>
    <w:p w14:paraId="3ECD0FE2" w14:textId="77777777" w:rsidR="00186E39" w:rsidRDefault="009F5120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  <w:r w:rsidRPr="009F5120">
        <w:rPr>
          <w:rFonts w:eastAsia="Garamond"/>
          <w:color w:val="000000"/>
        </w:rPr>
        <w:t xml:space="preserve"> </w:t>
      </w:r>
      <w:r w:rsidR="0002017B" w:rsidRPr="009F5120">
        <w:rPr>
          <w:rFonts w:eastAsia="Garamond"/>
          <w:color w:val="000000"/>
        </w:rPr>
        <w:t>Il Consiglio di classe</w:t>
      </w:r>
    </w:p>
    <w:p w14:paraId="5BE7228C" w14:textId="77777777" w:rsidR="009F5120" w:rsidRDefault="009F5120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</w:p>
    <w:p w14:paraId="4D253FB5" w14:textId="77777777" w:rsidR="009F5120" w:rsidRDefault="009F5120" w:rsidP="00DD5AB8">
      <w:pPr>
        <w:pStyle w:val="Normale1"/>
        <w:tabs>
          <w:tab w:val="left" w:pos="1985"/>
        </w:tabs>
        <w:spacing w:line="276" w:lineRule="auto"/>
        <w:jc w:val="both"/>
        <w:rPr>
          <w:rFonts w:eastAsia="Garamond"/>
          <w:color w:val="000000"/>
        </w:rPr>
      </w:pPr>
    </w:p>
    <w:p w14:paraId="2909DD58" w14:textId="77777777" w:rsidR="00186E39" w:rsidRPr="009F5120" w:rsidRDefault="00186E39" w:rsidP="00DD5AB8">
      <w:pPr>
        <w:pStyle w:val="Normale1"/>
        <w:spacing w:line="276" w:lineRule="auto"/>
        <w:rPr>
          <w:rFonts w:eastAsia="Garamond"/>
          <w:color w:val="000000"/>
        </w:rPr>
      </w:pPr>
    </w:p>
    <w:p w14:paraId="7A7D4398" w14:textId="77777777" w:rsidR="00186E39" w:rsidRPr="009F5120" w:rsidRDefault="0002017B" w:rsidP="00DD5AB8">
      <w:pPr>
        <w:pStyle w:val="Normale1"/>
        <w:spacing w:line="276" w:lineRule="auto"/>
        <w:ind w:firstLine="708"/>
        <w:rPr>
          <w:rFonts w:eastAsia="Garamond"/>
        </w:rPr>
      </w:pPr>
      <w:r w:rsidRPr="009F5120">
        <w:rPr>
          <w:rFonts w:eastAsia="Garamond"/>
        </w:rPr>
        <w:t>Il Coordinatore/segretario</w:t>
      </w:r>
      <w:r w:rsidRPr="009F5120">
        <w:rPr>
          <w:rFonts w:eastAsia="Garamond"/>
        </w:rPr>
        <w:tab/>
      </w:r>
      <w:r w:rsidRPr="009F5120">
        <w:rPr>
          <w:rFonts w:eastAsia="Garamond"/>
        </w:rPr>
        <w:tab/>
      </w:r>
      <w:r w:rsidRPr="009F5120">
        <w:rPr>
          <w:rFonts w:eastAsia="Garamond"/>
        </w:rPr>
        <w:tab/>
      </w:r>
      <w:r w:rsidRPr="009F5120">
        <w:rPr>
          <w:rFonts w:eastAsia="Garamond"/>
        </w:rPr>
        <w:tab/>
      </w:r>
      <w:r w:rsidRPr="009F5120">
        <w:rPr>
          <w:rFonts w:eastAsia="Garamond"/>
        </w:rPr>
        <w:tab/>
      </w:r>
      <w:r w:rsidR="00E41432">
        <w:rPr>
          <w:rFonts w:eastAsia="Garamond"/>
        </w:rPr>
        <w:t xml:space="preserve">Il </w:t>
      </w:r>
      <w:r w:rsidRPr="009F5120">
        <w:rPr>
          <w:rFonts w:eastAsia="Garamond"/>
        </w:rPr>
        <w:t>Dirigente Scolastic</w:t>
      </w:r>
      <w:r w:rsidR="00E41432">
        <w:rPr>
          <w:rFonts w:eastAsia="Garamond"/>
        </w:rPr>
        <w:t>o</w:t>
      </w:r>
    </w:p>
    <w:p w14:paraId="32971B20" w14:textId="77777777" w:rsidR="00EE62D9" w:rsidRPr="009F5120" w:rsidRDefault="00F529DA" w:rsidP="00DD5AB8">
      <w:pPr>
        <w:pStyle w:val="Normale1"/>
        <w:spacing w:line="276" w:lineRule="auto"/>
        <w:ind w:firstLine="708"/>
        <w:rPr>
          <w:rFonts w:eastAsia="Garamond"/>
        </w:rPr>
      </w:pPr>
      <w:r>
        <w:rPr>
          <w:rFonts w:eastAsia="Garamond"/>
        </w:rPr>
        <w:t xml:space="preserve">  </w:t>
      </w:r>
      <w:r w:rsidR="00E743C2">
        <w:rPr>
          <w:rFonts w:eastAsia="Garamond"/>
        </w:rPr>
        <w:t xml:space="preserve">                                                                                               </w:t>
      </w:r>
      <w:r w:rsidR="00E41432">
        <w:rPr>
          <w:rFonts w:eastAsia="Garamond"/>
        </w:rPr>
        <w:t xml:space="preserve">Giosuè FERRUZZI </w:t>
      </w:r>
    </w:p>
    <w:p w14:paraId="69F86CAB" w14:textId="77777777" w:rsidR="00186E39" w:rsidRPr="009F5120" w:rsidRDefault="00186E39" w:rsidP="00DD5AB8">
      <w:pPr>
        <w:pStyle w:val="Normale1"/>
        <w:spacing w:line="276" w:lineRule="auto"/>
        <w:jc w:val="both"/>
        <w:rPr>
          <w:rFonts w:eastAsia="Garamond"/>
          <w:color w:val="000000"/>
        </w:rPr>
      </w:pPr>
    </w:p>
    <w:p w14:paraId="7A6DD859" w14:textId="77777777" w:rsidR="00E743C2" w:rsidRDefault="00E743C2">
      <w:pPr>
        <w:rPr>
          <w:rFonts w:eastAsia="Garamond"/>
          <w:color w:val="000000"/>
        </w:rPr>
      </w:pPr>
      <w:r>
        <w:rPr>
          <w:rFonts w:eastAsia="Garamond"/>
          <w:color w:val="000000"/>
        </w:rPr>
        <w:br w:type="page"/>
      </w:r>
    </w:p>
    <w:sectPr w:rsidR="00E743C2" w:rsidSect="00186E39">
      <w:pgSz w:w="11906" w:h="16838"/>
      <w:pgMar w:top="851" w:right="1106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55"/>
    <w:multiLevelType w:val="hybridMultilevel"/>
    <w:tmpl w:val="F8183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10E"/>
    <w:multiLevelType w:val="multilevel"/>
    <w:tmpl w:val="9934D012"/>
    <w:lvl w:ilvl="0">
      <w:start w:val="1"/>
      <w:numFmt w:val="bullet"/>
      <w:lvlText w:val="◻"/>
      <w:lvlJc w:val="left"/>
      <w:pPr>
        <w:ind w:left="720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8B7B69"/>
    <w:multiLevelType w:val="hybridMultilevel"/>
    <w:tmpl w:val="32A4065E"/>
    <w:lvl w:ilvl="0" w:tplc="465459FE">
      <w:start w:val="1"/>
      <w:numFmt w:val="bullet"/>
      <w:lvlText w:val="◻"/>
      <w:lvlJc w:val="left"/>
      <w:pPr>
        <w:ind w:left="503" w:hanging="360"/>
      </w:pPr>
      <w:rPr>
        <w:rFonts w:ascii="Leelawadee UI" w:hAnsi="Leelawadee UI" w:hint="default"/>
      </w:rPr>
    </w:lvl>
    <w:lvl w:ilvl="1" w:tplc="0410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1D725A01"/>
    <w:multiLevelType w:val="hybridMultilevel"/>
    <w:tmpl w:val="4FB0A616"/>
    <w:lvl w:ilvl="0" w:tplc="7C0E8A04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4B85"/>
    <w:multiLevelType w:val="multilevel"/>
    <w:tmpl w:val="D7D45D3E"/>
    <w:lvl w:ilvl="0">
      <w:start w:val="1"/>
      <w:numFmt w:val="bullet"/>
      <w:lvlText w:val="◻"/>
      <w:lvlJc w:val="left"/>
      <w:pPr>
        <w:ind w:left="1440" w:hanging="360"/>
      </w:pPr>
      <w:rPr>
        <w:rFonts w:ascii="Leelawadee UI" w:eastAsia="Leelawadee UI" w:hAnsi="Leelawadee UI" w:cs="Leelawadee UI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313B4ECB"/>
    <w:multiLevelType w:val="multilevel"/>
    <w:tmpl w:val="EA5C55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663D36"/>
    <w:multiLevelType w:val="hybridMultilevel"/>
    <w:tmpl w:val="F9AE144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9766703"/>
    <w:multiLevelType w:val="multilevel"/>
    <w:tmpl w:val="5176AAC4"/>
    <w:lvl w:ilvl="0">
      <w:start w:val="1"/>
      <w:numFmt w:val="bullet"/>
      <w:lvlText w:val="◻"/>
      <w:lvlJc w:val="left"/>
      <w:pPr>
        <w:ind w:left="792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E4157"/>
    <w:multiLevelType w:val="multilevel"/>
    <w:tmpl w:val="B270F492"/>
    <w:lvl w:ilvl="0">
      <w:start w:val="1"/>
      <w:numFmt w:val="bullet"/>
      <w:lvlText w:val="◻"/>
      <w:lvlJc w:val="left"/>
      <w:pPr>
        <w:ind w:left="792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A61F0A"/>
    <w:multiLevelType w:val="multilevel"/>
    <w:tmpl w:val="10340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607C"/>
    <w:multiLevelType w:val="hybridMultilevel"/>
    <w:tmpl w:val="3A0A0304"/>
    <w:lvl w:ilvl="0" w:tplc="465459FE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Leelawadee UI" w:hAnsi="Leelawadee UI" w:hint="default"/>
      </w:rPr>
    </w:lvl>
    <w:lvl w:ilvl="1" w:tplc="62526C80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D4EB21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316C82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870FEA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25A2B5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B8A2BA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EFEC70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2324BC0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1" w15:restartNumberingAfterBreak="0">
    <w:nsid w:val="66E41744"/>
    <w:multiLevelType w:val="hybridMultilevel"/>
    <w:tmpl w:val="9E302F8E"/>
    <w:lvl w:ilvl="0" w:tplc="465459FE">
      <w:start w:val="1"/>
      <w:numFmt w:val="bullet"/>
      <w:lvlText w:val="◻"/>
      <w:lvlJc w:val="left"/>
      <w:pPr>
        <w:ind w:left="792" w:hanging="360"/>
      </w:pPr>
      <w:rPr>
        <w:rFonts w:ascii="Leelawadee UI" w:hAnsi="Leelawadee U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7A74B12"/>
    <w:multiLevelType w:val="multilevel"/>
    <w:tmpl w:val="6764CE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AA3C58"/>
    <w:multiLevelType w:val="multilevel"/>
    <w:tmpl w:val="6E86A64A"/>
    <w:lvl w:ilvl="0">
      <w:start w:val="1"/>
      <w:numFmt w:val="bullet"/>
      <w:lvlText w:val="◻"/>
      <w:lvlJc w:val="left"/>
      <w:pPr>
        <w:ind w:left="720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DAC2CB3"/>
    <w:multiLevelType w:val="multilevel"/>
    <w:tmpl w:val="32A0A768"/>
    <w:lvl w:ilvl="0">
      <w:start w:val="1"/>
      <w:numFmt w:val="bullet"/>
      <w:lvlText w:val="◻"/>
      <w:lvlJc w:val="left"/>
      <w:pPr>
        <w:ind w:left="720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CE4F72"/>
    <w:multiLevelType w:val="multilevel"/>
    <w:tmpl w:val="1B6445F8"/>
    <w:lvl w:ilvl="0">
      <w:start w:val="1"/>
      <w:numFmt w:val="bullet"/>
      <w:lvlText w:val="◻"/>
      <w:lvlJc w:val="left"/>
      <w:pPr>
        <w:ind w:left="614" w:hanging="360"/>
      </w:pPr>
      <w:rPr>
        <w:rFonts w:ascii="Leelawadee UI" w:eastAsia="Leelawadee UI" w:hAnsi="Leelawadee UI" w:cs="Leelawadee UI"/>
      </w:rPr>
    </w:lvl>
    <w:lvl w:ilvl="1">
      <w:start w:val="1"/>
      <w:numFmt w:val="bullet"/>
      <w:lvlText w:val="o"/>
      <w:lvlJc w:val="left"/>
      <w:pPr>
        <w:ind w:left="1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BC768B"/>
    <w:multiLevelType w:val="hybridMultilevel"/>
    <w:tmpl w:val="0CE2A52A"/>
    <w:lvl w:ilvl="0" w:tplc="7C0E8A04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9770">
    <w:abstractNumId w:val="8"/>
  </w:num>
  <w:num w:numId="2" w16cid:durableId="19865684">
    <w:abstractNumId w:val="1"/>
  </w:num>
  <w:num w:numId="3" w16cid:durableId="589775336">
    <w:abstractNumId w:val="13"/>
  </w:num>
  <w:num w:numId="4" w16cid:durableId="1013843809">
    <w:abstractNumId w:val="14"/>
  </w:num>
  <w:num w:numId="5" w16cid:durableId="1917787013">
    <w:abstractNumId w:val="15"/>
  </w:num>
  <w:num w:numId="6" w16cid:durableId="854349786">
    <w:abstractNumId w:val="9"/>
  </w:num>
  <w:num w:numId="7" w16cid:durableId="276836368">
    <w:abstractNumId w:val="4"/>
  </w:num>
  <w:num w:numId="8" w16cid:durableId="319894808">
    <w:abstractNumId w:val="7"/>
  </w:num>
  <w:num w:numId="9" w16cid:durableId="1241984857">
    <w:abstractNumId w:val="12"/>
  </w:num>
  <w:num w:numId="10" w16cid:durableId="340662457">
    <w:abstractNumId w:val="3"/>
  </w:num>
  <w:num w:numId="11" w16cid:durableId="1942756827">
    <w:abstractNumId w:val="16"/>
  </w:num>
  <w:num w:numId="12" w16cid:durableId="1616794681">
    <w:abstractNumId w:val="10"/>
  </w:num>
  <w:num w:numId="13" w16cid:durableId="1312100118">
    <w:abstractNumId w:val="11"/>
  </w:num>
  <w:num w:numId="14" w16cid:durableId="698624949">
    <w:abstractNumId w:val="6"/>
  </w:num>
  <w:num w:numId="15" w16cid:durableId="1924753120">
    <w:abstractNumId w:val="10"/>
  </w:num>
  <w:num w:numId="16" w16cid:durableId="765005433">
    <w:abstractNumId w:val="11"/>
  </w:num>
  <w:num w:numId="17" w16cid:durableId="1895775543">
    <w:abstractNumId w:val="2"/>
  </w:num>
  <w:num w:numId="18" w16cid:durableId="1563326822">
    <w:abstractNumId w:val="5"/>
  </w:num>
  <w:num w:numId="19" w16cid:durableId="15007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39"/>
    <w:rsid w:val="0002017B"/>
    <w:rsid w:val="000B3FEB"/>
    <w:rsid w:val="000C7EE4"/>
    <w:rsid w:val="00166138"/>
    <w:rsid w:val="00186E39"/>
    <w:rsid w:val="001C140D"/>
    <w:rsid w:val="002C2EDA"/>
    <w:rsid w:val="002F5786"/>
    <w:rsid w:val="00326630"/>
    <w:rsid w:val="003309A5"/>
    <w:rsid w:val="00373A6B"/>
    <w:rsid w:val="003C7A55"/>
    <w:rsid w:val="003D3E42"/>
    <w:rsid w:val="00426759"/>
    <w:rsid w:val="004865F4"/>
    <w:rsid w:val="004B7E67"/>
    <w:rsid w:val="005044AE"/>
    <w:rsid w:val="0056233C"/>
    <w:rsid w:val="005958CD"/>
    <w:rsid w:val="005D52D4"/>
    <w:rsid w:val="006911C2"/>
    <w:rsid w:val="006A5FE0"/>
    <w:rsid w:val="00703680"/>
    <w:rsid w:val="00747FC6"/>
    <w:rsid w:val="00776A1D"/>
    <w:rsid w:val="007A2519"/>
    <w:rsid w:val="00811426"/>
    <w:rsid w:val="00832734"/>
    <w:rsid w:val="008472D9"/>
    <w:rsid w:val="0085416D"/>
    <w:rsid w:val="0087293B"/>
    <w:rsid w:val="00890074"/>
    <w:rsid w:val="009648DB"/>
    <w:rsid w:val="009C5BEB"/>
    <w:rsid w:val="009F5120"/>
    <w:rsid w:val="00A46304"/>
    <w:rsid w:val="00A85E1E"/>
    <w:rsid w:val="00B060FE"/>
    <w:rsid w:val="00BD1689"/>
    <w:rsid w:val="00C67C97"/>
    <w:rsid w:val="00C87318"/>
    <w:rsid w:val="00CA1A62"/>
    <w:rsid w:val="00CC18B4"/>
    <w:rsid w:val="00CD446C"/>
    <w:rsid w:val="00D057F5"/>
    <w:rsid w:val="00D353B1"/>
    <w:rsid w:val="00DD5AB8"/>
    <w:rsid w:val="00E41432"/>
    <w:rsid w:val="00E73863"/>
    <w:rsid w:val="00E743C2"/>
    <w:rsid w:val="00E803FA"/>
    <w:rsid w:val="00EC1CD4"/>
    <w:rsid w:val="00EC5CEC"/>
    <w:rsid w:val="00EE62D9"/>
    <w:rsid w:val="00EE78D6"/>
    <w:rsid w:val="00F529DA"/>
    <w:rsid w:val="00F605BC"/>
    <w:rsid w:val="00F77F69"/>
    <w:rsid w:val="00F92F28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66CB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630"/>
  </w:style>
  <w:style w:type="paragraph" w:styleId="Titolo1">
    <w:name w:val="heading 1"/>
    <w:basedOn w:val="Normale1"/>
    <w:next w:val="Normale1"/>
    <w:rsid w:val="00186E39"/>
    <w:pPr>
      <w:keepNext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Titolo2">
    <w:name w:val="heading 2"/>
    <w:basedOn w:val="Normale1"/>
    <w:next w:val="Normale1"/>
    <w:rsid w:val="00186E39"/>
    <w:pPr>
      <w:keepNext/>
      <w:jc w:val="both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1"/>
    <w:next w:val="Normale1"/>
    <w:rsid w:val="00186E39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1"/>
    <w:next w:val="Normale1"/>
    <w:rsid w:val="00186E39"/>
    <w:pPr>
      <w:keepNext/>
      <w:ind w:left="36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itolo5">
    <w:name w:val="heading 5"/>
    <w:basedOn w:val="Normale1"/>
    <w:next w:val="Normale1"/>
    <w:rsid w:val="00186E39"/>
    <w:pPr>
      <w:keepNext/>
      <w:jc w:val="both"/>
      <w:outlineLvl w:val="4"/>
    </w:pPr>
    <w:rPr>
      <w:rFonts w:ascii="Arial" w:eastAsia="Arial" w:hAnsi="Arial" w:cs="Arial"/>
      <w:sz w:val="28"/>
      <w:szCs w:val="28"/>
    </w:rPr>
  </w:style>
  <w:style w:type="paragraph" w:styleId="Titolo6">
    <w:name w:val="heading 6"/>
    <w:basedOn w:val="Normale1"/>
    <w:next w:val="Normale1"/>
    <w:rsid w:val="00186E39"/>
    <w:pPr>
      <w:keepNext/>
      <w:jc w:val="center"/>
      <w:outlineLvl w:val="5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86E39"/>
  </w:style>
  <w:style w:type="table" w:customStyle="1" w:styleId="TableNormal">
    <w:name w:val="Table Normal"/>
    <w:rsid w:val="00186E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uiPriority w:val="10"/>
    <w:qFormat/>
    <w:rsid w:val="00186E39"/>
    <w:pPr>
      <w:jc w:val="center"/>
    </w:pPr>
    <w:rPr>
      <w:rFonts w:ascii="Garamond" w:eastAsia="Garamond" w:hAnsi="Garamond" w:cs="Garamond"/>
      <w:b/>
    </w:rPr>
  </w:style>
  <w:style w:type="paragraph" w:styleId="Sottotitolo">
    <w:name w:val="Subtitle"/>
    <w:basedOn w:val="Normale1"/>
    <w:next w:val="Normale1"/>
    <w:rsid w:val="00186E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6E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86E3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86E3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rsid w:val="000201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1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1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C140D"/>
    <w:pPr>
      <w:widowControl w:val="0"/>
    </w:pPr>
    <w:rPr>
      <w:sz w:val="22"/>
      <w:szCs w:val="22"/>
      <w:lang w:val="en-US" w:eastAsia="en-US"/>
    </w:rPr>
  </w:style>
  <w:style w:type="paragraph" w:styleId="Testodelblocco">
    <w:name w:val="Block Text"/>
    <w:basedOn w:val="Normale"/>
    <w:rsid w:val="001C140D"/>
    <w:pPr>
      <w:ind w:left="851" w:right="849"/>
      <w:jc w:val="both"/>
    </w:pPr>
  </w:style>
  <w:style w:type="character" w:customStyle="1" w:styleId="TitoloCarattere">
    <w:name w:val="Titolo Carattere"/>
    <w:basedOn w:val="Carpredefinitoparagrafo"/>
    <w:link w:val="Titolo"/>
    <w:uiPriority w:val="10"/>
    <w:rsid w:val="004B7E67"/>
    <w:rPr>
      <w:rFonts w:ascii="Garamond" w:eastAsia="Garamond" w:hAnsi="Garamond" w:cs="Garamond"/>
      <w:b/>
    </w:rPr>
  </w:style>
  <w:style w:type="paragraph" w:styleId="NormaleWeb">
    <w:name w:val="Normal (Web)"/>
    <w:basedOn w:val="Normale"/>
    <w:uiPriority w:val="99"/>
    <w:rsid w:val="004B7E6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B7E67"/>
    <w:pPr>
      <w:autoSpaceDE w:val="0"/>
      <w:autoSpaceDN w:val="0"/>
      <w:adjustRightInd w:val="0"/>
    </w:pPr>
    <w:rPr>
      <w:color w:val="000000"/>
    </w:rPr>
  </w:style>
  <w:style w:type="character" w:styleId="Enfasicorsivo">
    <w:name w:val="Emphasis"/>
    <w:basedOn w:val="Carpredefinitoparagrafo"/>
    <w:uiPriority w:val="20"/>
    <w:qFormat/>
    <w:rsid w:val="006A5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2024-05-30T10:27:00Z</dcterms:created>
  <dcterms:modified xsi:type="dcterms:W3CDTF">2024-06-01T09:12:00Z</dcterms:modified>
</cp:coreProperties>
</file>